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D4" w:rsidRPr="001B55D4" w:rsidRDefault="001B55D4" w:rsidP="001B55D4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B55D4">
        <w:rPr>
          <w:rFonts w:ascii="Times New Roman" w:eastAsia="Calibri" w:hAnsi="Times New Roman" w:cs="Times New Roman"/>
          <w:noProof/>
          <w:color w:val="008080"/>
          <w:sz w:val="28"/>
          <w:szCs w:val="28"/>
          <w:lang w:val="ru-RU" w:eastAsia="ru-RU"/>
        </w:rPr>
        <w:drawing>
          <wp:inline distT="0" distB="0" distL="0" distR="0">
            <wp:extent cx="520700" cy="6858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5D4" w:rsidRPr="001B55D4" w:rsidRDefault="001B55D4" w:rsidP="001B55D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ru-RU"/>
        </w:rPr>
      </w:pPr>
      <w:proofErr w:type="spellStart"/>
      <w:r w:rsidRPr="001B55D4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ru-RU"/>
        </w:rPr>
        <w:t>Баришівська</w:t>
      </w:r>
      <w:proofErr w:type="spellEnd"/>
      <w:r w:rsidRPr="001B55D4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ru-RU"/>
        </w:rPr>
        <w:t xml:space="preserve">  </w:t>
      </w:r>
      <w:proofErr w:type="spellStart"/>
      <w:r w:rsidRPr="001B55D4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ru-RU"/>
        </w:rPr>
        <w:t>селищна</w:t>
      </w:r>
      <w:proofErr w:type="spellEnd"/>
      <w:r w:rsidRPr="001B55D4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ru-RU"/>
        </w:rPr>
        <w:t xml:space="preserve">  рада</w:t>
      </w:r>
    </w:p>
    <w:p w:rsidR="001B55D4" w:rsidRPr="001B55D4" w:rsidRDefault="001B55D4" w:rsidP="001B55D4">
      <w:pPr>
        <w:keepNext/>
        <w:tabs>
          <w:tab w:val="center" w:pos="4677"/>
          <w:tab w:val="left" w:pos="6660"/>
        </w:tabs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B55D4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ab/>
        <w:t>Баришівського  району</w:t>
      </w:r>
      <w:r w:rsidRPr="001B55D4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ab/>
      </w:r>
    </w:p>
    <w:p w:rsidR="001B55D4" w:rsidRDefault="001B55D4" w:rsidP="001B55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55D4">
        <w:rPr>
          <w:rFonts w:ascii="Times New Roman" w:eastAsia="Calibri" w:hAnsi="Times New Roman" w:cs="Times New Roman"/>
          <w:b/>
          <w:bCs/>
          <w:sz w:val="28"/>
          <w:szCs w:val="28"/>
        </w:rPr>
        <w:t>Київської  області</w:t>
      </w:r>
    </w:p>
    <w:p w:rsidR="00A637EE" w:rsidRPr="001B55D4" w:rsidRDefault="00A637EE" w:rsidP="001B55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5D4" w:rsidRPr="001B55D4" w:rsidRDefault="001B55D4" w:rsidP="001B55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55D4">
        <w:rPr>
          <w:rFonts w:ascii="Times New Roman" w:eastAsia="Calibri" w:hAnsi="Times New Roman" w:cs="Times New Roman"/>
          <w:b/>
          <w:bCs/>
          <w:sz w:val="28"/>
          <w:szCs w:val="28"/>
        </w:rPr>
        <w:t>Виконавчий комітет</w:t>
      </w:r>
    </w:p>
    <w:p w:rsidR="001B55D4" w:rsidRPr="001B55D4" w:rsidRDefault="001B55D4" w:rsidP="001B55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5D4" w:rsidRPr="001B55D4" w:rsidRDefault="001B55D4" w:rsidP="001B55D4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B55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1B55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1B55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1B55D4" w:rsidRPr="001B55D4" w:rsidRDefault="001B55D4" w:rsidP="001B55D4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B55D4" w:rsidRPr="001B55D4" w:rsidRDefault="001B55D4" w:rsidP="001B55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C36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37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C362E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1B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                                                                       </w:t>
      </w:r>
      <w:r w:rsidR="007B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637E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A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</w:t>
      </w:r>
      <w:r w:rsidR="0040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5D4" w:rsidRPr="001B55D4" w:rsidRDefault="001B55D4" w:rsidP="001B5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751E" w:rsidRDefault="001B55D4" w:rsidP="004969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55D4">
        <w:rPr>
          <w:rFonts w:ascii="Times New Roman" w:eastAsia="Calibri" w:hAnsi="Times New Roman" w:cs="Times New Roman"/>
          <w:sz w:val="28"/>
          <w:szCs w:val="28"/>
        </w:rPr>
        <w:t xml:space="preserve"> Про  надання дозволу </w:t>
      </w:r>
      <w:proofErr w:type="spellStart"/>
      <w:r w:rsidR="00A637EE">
        <w:rPr>
          <w:rFonts w:ascii="Times New Roman" w:eastAsia="Calibri" w:hAnsi="Times New Roman" w:cs="Times New Roman"/>
          <w:sz w:val="28"/>
          <w:szCs w:val="28"/>
        </w:rPr>
        <w:t>Ольховику</w:t>
      </w:r>
      <w:proofErr w:type="spellEnd"/>
      <w:r w:rsidR="00A637EE">
        <w:rPr>
          <w:rFonts w:ascii="Times New Roman" w:eastAsia="Calibri" w:hAnsi="Times New Roman" w:cs="Times New Roman"/>
          <w:sz w:val="28"/>
          <w:szCs w:val="28"/>
        </w:rPr>
        <w:t xml:space="preserve"> І.В. </w:t>
      </w:r>
      <w:r w:rsidR="00B77B7D">
        <w:rPr>
          <w:rFonts w:ascii="Times New Roman" w:eastAsia="Calibri" w:hAnsi="Times New Roman" w:cs="Times New Roman"/>
          <w:sz w:val="28"/>
          <w:szCs w:val="28"/>
        </w:rPr>
        <w:t>на</w:t>
      </w:r>
      <w:r w:rsidR="00496984">
        <w:rPr>
          <w:rFonts w:ascii="Times New Roman" w:eastAsia="Calibri" w:hAnsi="Times New Roman" w:cs="Times New Roman"/>
          <w:sz w:val="28"/>
          <w:szCs w:val="28"/>
        </w:rPr>
        <w:t xml:space="preserve"> дарування</w:t>
      </w:r>
      <w:r w:rsidRPr="001B5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7EE">
        <w:rPr>
          <w:rFonts w:ascii="Times New Roman" w:eastAsia="Calibri" w:hAnsi="Times New Roman" w:cs="Times New Roman"/>
          <w:sz w:val="28"/>
          <w:szCs w:val="28"/>
        </w:rPr>
        <w:t xml:space="preserve">1\3 </w:t>
      </w:r>
      <w:r w:rsidR="00B77B7D">
        <w:rPr>
          <w:rFonts w:ascii="Times New Roman" w:eastAsia="Calibri" w:hAnsi="Times New Roman" w:cs="Times New Roman"/>
          <w:sz w:val="28"/>
          <w:szCs w:val="28"/>
        </w:rPr>
        <w:t>частки</w:t>
      </w:r>
      <w:r w:rsidR="004075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55D4" w:rsidRPr="001B55D4" w:rsidRDefault="00562920" w:rsidP="004969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квартири,</w:t>
      </w:r>
      <w:r w:rsidR="00407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 право користування має малолітня дитина</w:t>
      </w:r>
    </w:p>
    <w:p w:rsidR="001B55D4" w:rsidRPr="001B55D4" w:rsidRDefault="001B55D4" w:rsidP="001B5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B55D4" w:rsidRPr="001B55D4" w:rsidRDefault="001B55D4" w:rsidP="001B55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5D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0E704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заяв</w:t>
      </w:r>
      <w:r w:rsidR="00DC36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гр. </w:t>
      </w:r>
      <w:proofErr w:type="spellStart"/>
      <w:r w:rsidR="00DC362E">
        <w:rPr>
          <w:rFonts w:ascii="Times New Roman" w:eastAsia="Times New Roman" w:hAnsi="Times New Roman" w:cs="Times New Roman"/>
          <w:sz w:val="28"/>
          <w:szCs w:val="28"/>
          <w:lang w:eastAsia="uk-UA"/>
        </w:rPr>
        <w:t>Ольховика</w:t>
      </w:r>
      <w:proofErr w:type="spellEnd"/>
      <w:r w:rsidR="00DC36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 В.,</w:t>
      </w:r>
      <w:r w:rsidR="000E70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протокол К</w:t>
      </w:r>
      <w:r w:rsidR="000E7048" w:rsidRPr="000E7048">
        <w:rPr>
          <w:rFonts w:ascii="Times New Roman" w:eastAsia="Times New Roman" w:hAnsi="Times New Roman" w:cs="Times New Roman"/>
          <w:sz w:val="28"/>
          <w:szCs w:val="28"/>
          <w:lang w:eastAsia="uk-UA"/>
        </w:rPr>
        <w:t>омісії з п</w:t>
      </w:r>
      <w:r w:rsidR="00DC362E">
        <w:rPr>
          <w:rFonts w:ascii="Times New Roman" w:eastAsia="Times New Roman" w:hAnsi="Times New Roman" w:cs="Times New Roman"/>
          <w:sz w:val="28"/>
          <w:szCs w:val="28"/>
          <w:lang w:eastAsia="uk-UA"/>
        </w:rPr>
        <w:t>итань захисту прав дитини від 10.10.2019 року № 5</w:t>
      </w:r>
      <w:r w:rsidR="000E7048">
        <w:rPr>
          <w:rFonts w:ascii="Times New Roman" w:eastAsia="Times New Roman" w:hAnsi="Times New Roman" w:cs="Times New Roman"/>
          <w:sz w:val="28"/>
          <w:szCs w:val="28"/>
          <w:lang w:eastAsia="uk-UA"/>
        </w:rPr>
        <w:t>, керуючись ст.</w:t>
      </w:r>
      <w:r w:rsidR="000E7048" w:rsidRPr="000E70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177 Сі</w:t>
      </w:r>
      <w:r w:rsidR="000E7048">
        <w:rPr>
          <w:rFonts w:ascii="Times New Roman" w:eastAsia="Times New Roman" w:hAnsi="Times New Roman" w:cs="Times New Roman"/>
          <w:sz w:val="28"/>
          <w:szCs w:val="28"/>
          <w:lang w:eastAsia="uk-UA"/>
        </w:rPr>
        <w:t>мейного кодексу України, ст.</w:t>
      </w:r>
      <w:r w:rsidR="000E7048" w:rsidRPr="000E70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32 Цивільного кодексу України, </w:t>
      </w:r>
      <w:r w:rsidR="000E70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ст. 12 Закону України «Про основи соціального захисту бездомних громадян та безпритульних дітей», ст. 18 Закону України «Про охорону дитинства», ст. 34 Закону України «Про місцеве самоврядування», </w:t>
      </w:r>
      <w:r w:rsidR="000E7048" w:rsidRPr="000E7048">
        <w:rPr>
          <w:rFonts w:ascii="Times New Roman" w:eastAsia="Times New Roman" w:hAnsi="Times New Roman" w:cs="Times New Roman"/>
          <w:sz w:val="28"/>
          <w:szCs w:val="28"/>
          <w:lang w:eastAsia="uk-UA"/>
        </w:rPr>
        <w:t> постановою Кабінету Міністрів України   від 24 вересня 2008 року №866 «Питання діяльності органів опіки та піклування, пов’язаної із захистом прав дитини</w:t>
      </w:r>
      <w:r w:rsidR="000E7048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A637E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E70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7048" w:rsidRPr="000E70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виконавчий комітет </w:t>
      </w:r>
      <w:r w:rsidR="000E70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селищної ради </w:t>
      </w:r>
    </w:p>
    <w:p w:rsidR="001B55D4" w:rsidRPr="001B55D4" w:rsidRDefault="001B55D4" w:rsidP="001B55D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5D4">
        <w:rPr>
          <w:rFonts w:ascii="Times New Roman" w:eastAsia="Times New Roman" w:hAnsi="Times New Roman" w:cs="Times New Roman"/>
          <w:sz w:val="28"/>
          <w:szCs w:val="28"/>
          <w:lang w:eastAsia="uk-UA"/>
        </w:rPr>
        <w:t>в и р і ш и в:</w:t>
      </w:r>
    </w:p>
    <w:p w:rsidR="0054275B" w:rsidRPr="0054275B" w:rsidRDefault="0054275B" w:rsidP="00DC362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DC36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Надати дозвіл </w:t>
      </w:r>
      <w:proofErr w:type="spellStart"/>
      <w:r w:rsidR="00DC362E">
        <w:rPr>
          <w:rFonts w:ascii="Times New Roman" w:eastAsia="Times New Roman" w:hAnsi="Times New Roman" w:cs="Times New Roman"/>
          <w:sz w:val="28"/>
          <w:szCs w:val="28"/>
          <w:lang w:eastAsia="uk-UA"/>
        </w:rPr>
        <w:t>Ольховику</w:t>
      </w:r>
      <w:proofErr w:type="spellEnd"/>
      <w:r w:rsidR="00DC36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Ігорю Володимировичу</w:t>
      </w:r>
      <w:r w:rsidR="00BA728C" w:rsidRPr="005427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C362E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дарування 1/3</w:t>
      </w:r>
      <w:r w:rsidR="00B77B7D" w:rsidRPr="005427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частки</w:t>
      </w:r>
      <w:r w:rsidR="00562920" w:rsidRPr="005427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квартири, що розташована</w:t>
      </w:r>
      <w:r w:rsidR="00BA728C" w:rsidRPr="005427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Ки</w:t>
      </w:r>
      <w:r w:rsidR="00DC362E">
        <w:rPr>
          <w:rFonts w:ascii="Times New Roman" w:eastAsia="Times New Roman" w:hAnsi="Times New Roman" w:cs="Times New Roman"/>
          <w:sz w:val="28"/>
          <w:szCs w:val="28"/>
          <w:lang w:eastAsia="uk-UA"/>
        </w:rPr>
        <w:t>ївська область, смт. Баришівка, вулиця Київський шлях, будинок 50, квартира №7</w:t>
      </w:r>
      <w:r w:rsidR="00562920" w:rsidRPr="0054275B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право користування якою має малолітня дитина</w:t>
      </w:r>
      <w:r w:rsidR="0036605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C36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C362E">
        <w:rPr>
          <w:rFonts w:ascii="Times New Roman" w:eastAsia="Times New Roman" w:hAnsi="Times New Roman" w:cs="Times New Roman"/>
          <w:sz w:val="28"/>
          <w:szCs w:val="28"/>
          <w:lang w:eastAsia="uk-UA"/>
        </w:rPr>
        <w:t>Яроцький</w:t>
      </w:r>
      <w:proofErr w:type="spellEnd"/>
      <w:r w:rsidR="00DC36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Артем Олександрович, 01.10.2014 року народження, сестрі, </w:t>
      </w:r>
      <w:proofErr w:type="spellStart"/>
      <w:r w:rsidR="00DC362E">
        <w:rPr>
          <w:rFonts w:ascii="Times New Roman" w:eastAsia="Times New Roman" w:hAnsi="Times New Roman" w:cs="Times New Roman"/>
          <w:sz w:val="28"/>
          <w:szCs w:val="28"/>
          <w:lang w:eastAsia="uk-UA"/>
        </w:rPr>
        <w:t>Бессарабовій</w:t>
      </w:r>
      <w:proofErr w:type="spellEnd"/>
      <w:r w:rsidR="00DC36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Наталії Володимирівні, 1974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народження. </w:t>
      </w:r>
      <w:r w:rsidR="00562920" w:rsidRPr="0054275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Права дитини</w:t>
      </w:r>
      <w:r w:rsidR="000E7048" w:rsidRPr="005427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77B7D" w:rsidRPr="005427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проживання </w:t>
      </w:r>
      <w:r w:rsidR="000E7048" w:rsidRPr="0054275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цьому порушені не будуть.</w:t>
      </w:r>
    </w:p>
    <w:p w:rsidR="009C25C5" w:rsidRDefault="008D5D35" w:rsidP="00BA728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9C25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C25C5" w:rsidRPr="009C25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 збереження права ко</w:t>
      </w:r>
      <w:r w:rsidR="009C25C5">
        <w:rPr>
          <w:rFonts w:ascii="Times New Roman" w:eastAsia="Times New Roman" w:hAnsi="Times New Roman" w:cs="Times New Roman"/>
          <w:sz w:val="28"/>
          <w:szCs w:val="28"/>
          <w:lang w:eastAsia="uk-UA"/>
        </w:rPr>
        <w:t>ристування житловим приміщенням, яке розташоване з</w:t>
      </w:r>
      <w:r w:rsidR="009C25C5" w:rsidRPr="009C25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адресою: </w:t>
      </w:r>
      <w:r w:rsidR="00DC362E" w:rsidRPr="00DC362E">
        <w:rPr>
          <w:rFonts w:ascii="Times New Roman" w:eastAsia="Times New Roman" w:hAnsi="Times New Roman" w:cs="Times New Roman"/>
          <w:sz w:val="28"/>
          <w:szCs w:val="28"/>
          <w:lang w:eastAsia="uk-UA"/>
        </w:rPr>
        <w:t>Київська область, смт. Баришівка, вулиця Київський шлях, будинок 50, квартира №7</w:t>
      </w:r>
      <w:r w:rsidR="0056292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C25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969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малолітньою дитиною</w:t>
      </w:r>
      <w:r w:rsidR="0036605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96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C362E">
        <w:rPr>
          <w:rFonts w:ascii="Times New Roman" w:eastAsia="Times New Roman" w:hAnsi="Times New Roman" w:cs="Times New Roman"/>
          <w:sz w:val="28"/>
          <w:szCs w:val="28"/>
          <w:lang w:eastAsia="uk-UA"/>
        </w:rPr>
        <w:t>Яроцьким</w:t>
      </w:r>
      <w:proofErr w:type="spellEnd"/>
      <w:r w:rsidR="00DC362E" w:rsidRPr="00DC36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Артем</w:t>
      </w:r>
      <w:r w:rsidR="00DC362E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DC362E" w:rsidRPr="00DC36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Олександрович</w:t>
      </w:r>
      <w:r w:rsidR="00DC362E">
        <w:rPr>
          <w:rFonts w:ascii="Times New Roman" w:eastAsia="Times New Roman" w:hAnsi="Times New Roman" w:cs="Times New Roman"/>
          <w:sz w:val="28"/>
          <w:szCs w:val="28"/>
          <w:lang w:eastAsia="uk-UA"/>
        </w:rPr>
        <w:t>ем</w:t>
      </w:r>
      <w:r w:rsidR="00DC362E" w:rsidRPr="00DC362E">
        <w:rPr>
          <w:rFonts w:ascii="Times New Roman" w:eastAsia="Times New Roman" w:hAnsi="Times New Roman" w:cs="Times New Roman"/>
          <w:sz w:val="28"/>
          <w:szCs w:val="28"/>
          <w:lang w:eastAsia="uk-UA"/>
        </w:rPr>
        <w:t>, 01.10.2014 року народження</w:t>
      </w:r>
      <w:r w:rsidR="0036605A">
        <w:rPr>
          <w:rFonts w:ascii="Times New Roman" w:eastAsia="Times New Roman" w:hAnsi="Times New Roman" w:cs="Times New Roman"/>
          <w:sz w:val="28"/>
          <w:szCs w:val="28"/>
          <w:lang w:eastAsia="uk-UA"/>
        </w:rPr>
        <w:t>, де він зареєстрований</w:t>
      </w:r>
      <w:r w:rsidR="00496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36605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проживає</w:t>
      </w:r>
      <w:r w:rsidR="009C25C5" w:rsidRPr="009C25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B55D4" w:rsidRPr="001B55D4" w:rsidRDefault="008D5D35" w:rsidP="00BA728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</w:t>
      </w:r>
      <w:r w:rsidR="00BA728C">
        <w:rPr>
          <w:rFonts w:ascii="Times New Roman" w:eastAsia="Times New Roman" w:hAnsi="Times New Roman" w:cs="Times New Roman"/>
          <w:sz w:val="28"/>
          <w:szCs w:val="28"/>
          <w:lang w:eastAsia="uk-UA"/>
        </w:rPr>
        <w:t>. Р</w:t>
      </w:r>
      <w:r w:rsidR="00BA728C" w:rsidRPr="00BA728C">
        <w:rPr>
          <w:rFonts w:ascii="Times New Roman" w:eastAsia="Times New Roman" w:hAnsi="Times New Roman" w:cs="Times New Roman"/>
          <w:sz w:val="28"/>
          <w:szCs w:val="28"/>
          <w:lang w:eastAsia="uk-UA"/>
        </w:rPr>
        <w:t>ек</w:t>
      </w:r>
      <w:r w:rsidR="00BA728C">
        <w:rPr>
          <w:rFonts w:ascii="Times New Roman" w:eastAsia="Times New Roman" w:hAnsi="Times New Roman" w:cs="Times New Roman"/>
          <w:sz w:val="28"/>
          <w:szCs w:val="28"/>
          <w:lang w:eastAsia="uk-UA"/>
        </w:rPr>
        <w:t>омендувати заяв</w:t>
      </w:r>
      <w:r w:rsidR="00DC36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нику </w:t>
      </w:r>
      <w:proofErr w:type="spellStart"/>
      <w:r w:rsidR="00DC362E">
        <w:rPr>
          <w:rFonts w:ascii="Times New Roman" w:eastAsia="Times New Roman" w:hAnsi="Times New Roman" w:cs="Times New Roman"/>
          <w:sz w:val="28"/>
          <w:szCs w:val="28"/>
          <w:lang w:eastAsia="uk-UA"/>
        </w:rPr>
        <w:t>Ольховику</w:t>
      </w:r>
      <w:proofErr w:type="spellEnd"/>
      <w:r w:rsidR="00DC36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 В.</w:t>
      </w:r>
      <w:r w:rsidR="00BA728C" w:rsidRPr="00BA7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надати ор</w:t>
      </w:r>
      <w:r w:rsidR="00BA7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гану опіки та піклування Баришівської селищної ради </w:t>
      </w:r>
      <w:r w:rsidR="00BA728C" w:rsidRPr="00BA7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копію договору дарування.</w:t>
      </w:r>
    </w:p>
    <w:p w:rsidR="001B55D4" w:rsidRPr="001B55D4" w:rsidRDefault="008D5D35" w:rsidP="001B55D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B55D4" w:rsidRPr="001B55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96984" w:rsidRPr="0049698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рішення покласти на заступника голови Баришівської селищної ради з питань соціального напрямку Ж. В. Данчук.</w:t>
      </w:r>
    </w:p>
    <w:p w:rsidR="001B55D4" w:rsidRPr="001B55D4" w:rsidRDefault="001B55D4" w:rsidP="001B55D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55D4" w:rsidRPr="001B55D4" w:rsidRDefault="001B55D4" w:rsidP="001B55D4">
      <w:pPr>
        <w:jc w:val="center"/>
        <w:rPr>
          <w:rFonts w:ascii="Calibri" w:eastAsia="Times New Roman" w:hAnsi="Calibri" w:cs="Times New Roman"/>
          <w:lang w:eastAsia="uk-UA"/>
        </w:rPr>
      </w:pPr>
      <w:r w:rsidRPr="001B55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Селищний голова                                                 О. П. </w:t>
      </w:r>
      <w:proofErr w:type="spellStart"/>
      <w:r w:rsidRPr="001B55D4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Вареніченко</w:t>
      </w:r>
      <w:proofErr w:type="spellEnd"/>
    </w:p>
    <w:p w:rsidR="00886ECD" w:rsidRDefault="003A31DE"/>
    <w:sectPr w:rsidR="00886ECD" w:rsidSect="00C26A70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5536"/>
    <w:multiLevelType w:val="hybridMultilevel"/>
    <w:tmpl w:val="F820A650"/>
    <w:lvl w:ilvl="0" w:tplc="33D857C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5C0"/>
    <w:rsid w:val="000E7048"/>
    <w:rsid w:val="001B55D4"/>
    <w:rsid w:val="0029075D"/>
    <w:rsid w:val="0036605A"/>
    <w:rsid w:val="003A31DE"/>
    <w:rsid w:val="003D43F9"/>
    <w:rsid w:val="0040751E"/>
    <w:rsid w:val="0043099F"/>
    <w:rsid w:val="00496984"/>
    <w:rsid w:val="0054275B"/>
    <w:rsid w:val="00562920"/>
    <w:rsid w:val="005814B9"/>
    <w:rsid w:val="006D0C3F"/>
    <w:rsid w:val="007B3A6A"/>
    <w:rsid w:val="007E004A"/>
    <w:rsid w:val="00872DBC"/>
    <w:rsid w:val="008D5D35"/>
    <w:rsid w:val="009955C0"/>
    <w:rsid w:val="009C25C5"/>
    <w:rsid w:val="00A17CB5"/>
    <w:rsid w:val="00A637EE"/>
    <w:rsid w:val="00A75D78"/>
    <w:rsid w:val="00B77B7D"/>
    <w:rsid w:val="00BA728C"/>
    <w:rsid w:val="00DC362E"/>
    <w:rsid w:val="00E7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5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5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ADMIN</cp:lastModifiedBy>
  <cp:revision>8</cp:revision>
  <cp:lastPrinted>2019-10-09T13:43:00Z</cp:lastPrinted>
  <dcterms:created xsi:type="dcterms:W3CDTF">2019-10-09T06:34:00Z</dcterms:created>
  <dcterms:modified xsi:type="dcterms:W3CDTF">2019-10-13T09:59:00Z</dcterms:modified>
</cp:coreProperties>
</file>